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5BEA10" w14:textId="77777777" w:rsidR="00A46175" w:rsidRPr="00974593" w:rsidRDefault="00A46175" w:rsidP="00A46175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974593">
        <w:rPr>
          <w:b/>
          <w:sz w:val="26"/>
          <w:szCs w:val="26"/>
        </w:rPr>
        <w:t>Пояснительная записка:</w:t>
      </w:r>
    </w:p>
    <w:p w14:paraId="312F1FA3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77DD700D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052099A3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4EB2BFE1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3A780763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29C022FA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974593">
        <w:rPr>
          <w:sz w:val="26"/>
          <w:szCs w:val="26"/>
        </w:rPr>
        <w:t>по итогам трех туров определяется Победитель Олимпиады.</w:t>
      </w:r>
    </w:p>
    <w:p w14:paraId="4B0AABA2" w14:textId="77777777" w:rsidR="00A46175" w:rsidRPr="00A46175" w:rsidRDefault="00A46175" w:rsidP="00A46175">
      <w:pPr>
        <w:spacing w:line="276" w:lineRule="auto"/>
        <w:ind w:left="142" w:firstLine="992"/>
        <w:jc w:val="both"/>
        <w:rPr>
          <w:b/>
          <w:bCs/>
          <w:sz w:val="26"/>
          <w:szCs w:val="26"/>
        </w:rPr>
      </w:pPr>
      <w:r w:rsidRPr="00974593">
        <w:rPr>
          <w:b/>
          <w:bCs/>
          <w:sz w:val="26"/>
          <w:szCs w:val="26"/>
        </w:rPr>
        <w:t>Желаем</w:t>
      </w:r>
      <w:r w:rsidRPr="00A46175">
        <w:rPr>
          <w:b/>
          <w:bCs/>
          <w:sz w:val="26"/>
          <w:szCs w:val="26"/>
        </w:rPr>
        <w:t xml:space="preserve"> </w:t>
      </w:r>
      <w:r w:rsidRPr="00974593">
        <w:rPr>
          <w:b/>
          <w:bCs/>
          <w:sz w:val="26"/>
          <w:szCs w:val="26"/>
        </w:rPr>
        <w:t>успеха</w:t>
      </w:r>
      <w:r w:rsidRPr="00A46175">
        <w:rPr>
          <w:b/>
          <w:bCs/>
          <w:sz w:val="26"/>
          <w:szCs w:val="26"/>
        </w:rPr>
        <w:t>!</w:t>
      </w:r>
    </w:p>
    <w:p w14:paraId="73674562" w14:textId="77777777" w:rsidR="001B4838" w:rsidRDefault="001B4838" w:rsidP="00A46175">
      <w:pPr>
        <w:jc w:val="center"/>
        <w:rPr>
          <w:b/>
          <w:sz w:val="28"/>
          <w:szCs w:val="26"/>
        </w:rPr>
      </w:pPr>
    </w:p>
    <w:p w14:paraId="5BDDB124" w14:textId="77777777" w:rsidR="00FF6CB0" w:rsidRDefault="00FF6CB0" w:rsidP="00A46175">
      <w:pPr>
        <w:jc w:val="center"/>
        <w:rPr>
          <w:b/>
          <w:sz w:val="28"/>
          <w:szCs w:val="26"/>
        </w:rPr>
      </w:pPr>
      <w:r w:rsidRPr="00E95B65">
        <w:rPr>
          <w:b/>
          <w:sz w:val="28"/>
          <w:szCs w:val="26"/>
        </w:rPr>
        <w:t>Уровень</w:t>
      </w:r>
      <w:r w:rsidR="00A46175">
        <w:rPr>
          <w:b/>
          <w:sz w:val="28"/>
          <w:szCs w:val="26"/>
        </w:rPr>
        <w:t xml:space="preserve"> </w:t>
      </w:r>
      <w:r w:rsidRPr="00E95B65">
        <w:rPr>
          <w:b/>
          <w:sz w:val="28"/>
          <w:szCs w:val="26"/>
        </w:rPr>
        <w:t>1</w:t>
      </w:r>
    </w:p>
    <w:p w14:paraId="3FFEB708" w14:textId="063B3517" w:rsidR="004A7BC2" w:rsidRDefault="004A7BC2" w:rsidP="004A7BC2">
      <w:pPr>
        <w:shd w:val="clear" w:color="auto" w:fill="FFFFFF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Ответами к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заданиям 1–</w:t>
      </w:r>
      <w:r w:rsidRPr="004A7BC2">
        <w:rPr>
          <w:b/>
          <w:i/>
          <w:sz w:val="28"/>
          <w:szCs w:val="28"/>
        </w:rPr>
        <w:t>5</w:t>
      </w:r>
      <w:r>
        <w:rPr>
          <w:b/>
          <w:i/>
          <w:sz w:val="28"/>
          <w:szCs w:val="28"/>
        </w:rPr>
        <w:t xml:space="preserve"> являются последовательность цифр, число или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слово (словосочетание).  Запишите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ответы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в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поля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ответов в тексте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работы,</w:t>
      </w:r>
      <w:r w:rsidRPr="004A7BC2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а</w:t>
      </w:r>
      <w:r w:rsidR="00537C36" w:rsidRPr="00537C36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затем перенесите</w:t>
      </w:r>
      <w:r w:rsidR="00537C36" w:rsidRPr="00537C36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в БЛАНК ОТВЕТОВ.</w:t>
      </w:r>
    </w:p>
    <w:p w14:paraId="29C09349" w14:textId="77777777" w:rsidR="004A7BC2" w:rsidRDefault="004A7BC2" w:rsidP="004A7BC2">
      <w:pPr>
        <w:shd w:val="clear" w:color="auto" w:fill="FFFFFF"/>
        <w:rPr>
          <w:sz w:val="28"/>
          <w:szCs w:val="28"/>
        </w:rPr>
      </w:pPr>
    </w:p>
    <w:p w14:paraId="5BDF2824" w14:textId="7B8786A6" w:rsidR="004A7BC2" w:rsidRDefault="004A7BC2" w:rsidP="004A7BC2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1.</w:t>
      </w:r>
      <w:r>
        <w:rPr>
          <w:sz w:val="28"/>
          <w:szCs w:val="28"/>
        </w:rPr>
        <w:t xml:space="preserve"> Рассмотрите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предложенную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схему.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Запишите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в ответе пропущенный термин,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обозначенный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схеме</w:t>
      </w:r>
      <w:r w:rsidR="00537C36" w:rsidRPr="00537C36">
        <w:rPr>
          <w:sz w:val="28"/>
          <w:szCs w:val="28"/>
        </w:rPr>
        <w:t xml:space="preserve"> </w:t>
      </w:r>
      <w:r>
        <w:rPr>
          <w:sz w:val="28"/>
          <w:szCs w:val="28"/>
        </w:rPr>
        <w:t>знаком вопроса.</w:t>
      </w:r>
    </w:p>
    <w:p w14:paraId="6352598E" w14:textId="4FEBF8EE" w:rsidR="004A7BC2" w:rsidRDefault="004A7BC2" w:rsidP="004A7BC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F699179" wp14:editId="44782338">
            <wp:extent cx="4267200" cy="1781175"/>
            <wp:effectExtent l="0" t="0" r="0" b="9525"/>
            <wp:docPr id="1" name="Рисунок 1" descr="рефлекторная ду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ефлекторная дуга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246C" w14:textId="77777777" w:rsidR="004A7BC2" w:rsidRDefault="004A7BC2" w:rsidP="004A7BC2">
      <w:pPr>
        <w:jc w:val="both"/>
        <w:rPr>
          <w:sz w:val="28"/>
          <w:szCs w:val="28"/>
        </w:rPr>
      </w:pPr>
      <w:r>
        <w:rPr>
          <w:sz w:val="28"/>
          <w:szCs w:val="28"/>
        </w:rPr>
        <w:t>Ответ: _________________.</w:t>
      </w:r>
    </w:p>
    <w:p w14:paraId="4E8D473B" w14:textId="65C66422" w:rsidR="004A7BC2" w:rsidRDefault="004A7BC2" w:rsidP="004A7BC2">
      <w:pPr>
        <w:pStyle w:val="af2"/>
        <w:jc w:val="both"/>
        <w:rPr>
          <w:sz w:val="28"/>
          <w:szCs w:val="28"/>
        </w:rPr>
      </w:pPr>
      <w:r>
        <w:rPr>
          <w:b/>
          <w:sz w:val="28"/>
          <w:szCs w:val="28"/>
        </w:rPr>
        <w:t>2.</w:t>
      </w:r>
      <w:r>
        <w:rPr>
          <w:sz w:val="28"/>
          <w:szCs w:val="28"/>
        </w:rPr>
        <w:t xml:space="preserve"> Рассмотрите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таблицу «Методы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биологии»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>заполните</w:t>
      </w:r>
      <w:r w:rsidRPr="004A7BC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пустую ячейку, вписав соответствующий термин. 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29"/>
        <w:gridCol w:w="7619"/>
      </w:tblGrid>
      <w:tr w:rsidR="004A7BC2" w14:paraId="2A95BA39" w14:textId="77777777" w:rsidTr="004A7BC2"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6DC5E5" w14:textId="431B08D2" w:rsidR="004A7BC2" w:rsidRDefault="004A7BC2">
            <w:pPr>
              <w:pStyle w:val="af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Метод</w:t>
            </w:r>
          </w:p>
        </w:tc>
        <w:tc>
          <w:tcPr>
            <w:tcW w:w="7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DA3E7" w14:textId="77777777" w:rsidR="004A7BC2" w:rsidRDefault="004A7BC2">
            <w:pPr>
              <w:pStyle w:val="af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Применение метода</w:t>
            </w:r>
          </w:p>
        </w:tc>
      </w:tr>
      <w:tr w:rsidR="004A7BC2" w14:paraId="7D38C089" w14:textId="77777777" w:rsidTr="004A7BC2"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5E65C" w14:textId="77777777" w:rsidR="004A7BC2" w:rsidRDefault="004A7BC2">
            <w:pPr>
              <w:pStyle w:val="af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Палеонтологический</w:t>
            </w:r>
          </w:p>
        </w:tc>
        <w:tc>
          <w:tcPr>
            <w:tcW w:w="7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34677" w14:textId="1FB2B062" w:rsidR="004A7BC2" w:rsidRDefault="004A7BC2">
            <w:pPr>
              <w:pStyle w:val="af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Составление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филогенетических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рядов</w:t>
            </w:r>
          </w:p>
          <w:p w14:paraId="3623246A" w14:textId="77777777" w:rsidR="004A7BC2" w:rsidRDefault="004A7BC2">
            <w:pPr>
              <w:pStyle w:val="af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организмов</w:t>
            </w:r>
          </w:p>
        </w:tc>
      </w:tr>
      <w:tr w:rsidR="004A7BC2" w14:paraId="58869A6D" w14:textId="77777777" w:rsidTr="004A7BC2"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F334C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7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9F90E5" w14:textId="1AE4F5DD" w:rsidR="004A7BC2" w:rsidRDefault="004A7BC2">
            <w:pPr>
              <w:pStyle w:val="af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Установление</w:t>
            </w:r>
            <w:r w:rsidRPr="004A7BC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наследования</w:t>
            </w:r>
            <w:r w:rsidRPr="004A7BC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дальтонизма</w:t>
            </w:r>
            <w:r w:rsidRPr="004A7BC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в семье человека в ряду поколений</w:t>
            </w:r>
          </w:p>
        </w:tc>
      </w:tr>
    </w:tbl>
    <w:p w14:paraId="10775E59" w14:textId="7648D70A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 xml:space="preserve">Ответ: ________________________. </w:t>
      </w:r>
    </w:p>
    <w:p w14:paraId="4E6B27B7" w14:textId="526E2A09" w:rsidR="004A7BC2" w:rsidRDefault="004A7BC2" w:rsidP="004A7BC2">
      <w:pPr>
        <w:pStyle w:val="af2"/>
        <w:jc w:val="both"/>
        <w:rPr>
          <w:sz w:val="28"/>
          <w:szCs w:val="28"/>
        </w:rPr>
      </w:pPr>
    </w:p>
    <w:p w14:paraId="7FDF77D6" w14:textId="636EA0C1" w:rsidR="004A7BC2" w:rsidRDefault="004A7BC2" w:rsidP="004A7BC2">
      <w:pPr>
        <w:pStyle w:val="af3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4A0FF29" wp14:editId="081A1870">
            <wp:simplePos x="0" y="0"/>
            <wp:positionH relativeFrom="column">
              <wp:posOffset>4280535</wp:posOffset>
            </wp:positionH>
            <wp:positionV relativeFrom="paragraph">
              <wp:posOffset>102870</wp:posOffset>
            </wp:positionV>
            <wp:extent cx="2524760" cy="983615"/>
            <wp:effectExtent l="0" t="0" r="8890" b="6985"/>
            <wp:wrapSquare wrapText="bothSides"/>
            <wp:docPr id="2" name="Рисунок 2" descr="бактери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актерия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760" cy="983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28"/>
          <w:szCs w:val="28"/>
        </w:rPr>
        <w:t>3.</w:t>
      </w:r>
      <w:r>
        <w:rPr>
          <w:sz w:val="28"/>
          <w:szCs w:val="28"/>
        </w:rPr>
        <w:t xml:space="preserve"> Выберите три верных ответа из шести и запишите в таблицу </w:t>
      </w:r>
      <w:r>
        <w:rPr>
          <w:b/>
          <w:sz w:val="28"/>
          <w:szCs w:val="28"/>
          <w:u w:val="single"/>
        </w:rPr>
        <w:t>цифры</w:t>
      </w:r>
      <w:r>
        <w:rPr>
          <w:sz w:val="28"/>
          <w:szCs w:val="28"/>
        </w:rPr>
        <w:t xml:space="preserve">, под которыми они указаны. Какие признаки характерны для живого организма, изображённого на рисунке? </w:t>
      </w:r>
    </w:p>
    <w:p w14:paraId="3B053D36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 xml:space="preserve">1) протекание процессов синтеза белка на рибосомах </w:t>
      </w:r>
    </w:p>
    <w:p w14:paraId="530A0CD2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2) наличие линейной молекулы ДНК</w:t>
      </w:r>
    </w:p>
    <w:p w14:paraId="439AA3B7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3) развитие аппарата Гольджи</w:t>
      </w:r>
    </w:p>
    <w:p w14:paraId="1E876BA4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proofErr w:type="spellStart"/>
      <w:r>
        <w:rPr>
          <w:sz w:val="28"/>
          <w:szCs w:val="28"/>
        </w:rPr>
        <w:t>отсутсвие</w:t>
      </w:r>
      <w:proofErr w:type="spellEnd"/>
      <w:r>
        <w:rPr>
          <w:sz w:val="28"/>
          <w:szCs w:val="28"/>
        </w:rPr>
        <w:t xml:space="preserve"> оформленного ядра </w:t>
      </w:r>
    </w:p>
    <w:p w14:paraId="4C3922FB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5) наследственная информация содержится в нуклеоиде</w:t>
      </w:r>
    </w:p>
    <w:p w14:paraId="46FFDE0F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6) протекание реакций энергетического обмена в лизосомах</w:t>
      </w:r>
    </w:p>
    <w:p w14:paraId="60F6CE59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"/>
        <w:gridCol w:w="283"/>
        <w:gridCol w:w="283"/>
      </w:tblGrid>
      <w:tr w:rsidR="004A7BC2" w14:paraId="434C1905" w14:textId="77777777" w:rsidTr="004A7BC2">
        <w:trPr>
          <w:trHeight w:val="391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7118F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983FF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9C0F4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</w:tr>
    </w:tbl>
    <w:p w14:paraId="5968C07D" w14:textId="77777777" w:rsidR="004A7BC2" w:rsidRDefault="004A7BC2" w:rsidP="004A7BC2">
      <w:pPr>
        <w:jc w:val="both"/>
        <w:rPr>
          <w:sz w:val="28"/>
          <w:szCs w:val="28"/>
        </w:rPr>
      </w:pPr>
    </w:p>
    <w:p w14:paraId="22AD55ED" w14:textId="77777777" w:rsidR="004A7BC2" w:rsidRDefault="004A7BC2" w:rsidP="004A7BC2">
      <w:pPr>
        <w:pStyle w:val="af3"/>
        <w:jc w:val="both"/>
        <w:rPr>
          <w:sz w:val="28"/>
          <w:szCs w:val="28"/>
        </w:rPr>
      </w:pPr>
      <w:r>
        <w:rPr>
          <w:b/>
          <w:sz w:val="28"/>
          <w:szCs w:val="28"/>
        </w:rPr>
        <w:t>4.</w:t>
      </w:r>
      <w:r>
        <w:rPr>
          <w:sz w:val="28"/>
          <w:szCs w:val="28"/>
        </w:rPr>
        <w:t xml:space="preserve"> Выберите три верных ответа из шести </w:t>
      </w:r>
      <w:proofErr w:type="gramStart"/>
      <w:r>
        <w:rPr>
          <w:sz w:val="28"/>
          <w:szCs w:val="28"/>
        </w:rPr>
        <w:t>и  запишите</w:t>
      </w:r>
      <w:proofErr w:type="gramEnd"/>
      <w:r>
        <w:rPr>
          <w:sz w:val="28"/>
          <w:szCs w:val="28"/>
        </w:rPr>
        <w:t xml:space="preserve">  в  таблицу  </w:t>
      </w:r>
      <w:r>
        <w:rPr>
          <w:b/>
          <w:sz w:val="28"/>
          <w:szCs w:val="28"/>
          <w:u w:val="single"/>
        </w:rPr>
        <w:t>цифры</w:t>
      </w:r>
      <w:r>
        <w:rPr>
          <w:sz w:val="28"/>
          <w:szCs w:val="28"/>
        </w:rPr>
        <w:t>,  под которыми они указаны. Если надземную часть стебля картофеля искусственно лишить доступа света, на ней развиваются клубни, висящие в воздухе. Такой тип изменчивости можно назвать</w:t>
      </w:r>
    </w:p>
    <w:p w14:paraId="43167524" w14:textId="77777777" w:rsidR="004A7BC2" w:rsidRDefault="004A7BC2" w:rsidP="004A7BC2">
      <w:pPr>
        <w:rPr>
          <w:sz w:val="28"/>
          <w:szCs w:val="28"/>
        </w:rPr>
        <w:sectPr w:rsidR="004A7BC2" w:rsidSect="00537C36">
          <w:headerReference w:type="default" r:id="rId10"/>
          <w:footerReference w:type="default" r:id="rId11"/>
          <w:type w:val="continuous"/>
          <w:pgSz w:w="11906" w:h="16838"/>
          <w:pgMar w:top="720" w:right="720" w:bottom="720" w:left="720" w:header="284" w:footer="0" w:gutter="0"/>
          <w:cols w:space="720"/>
        </w:sectPr>
      </w:pPr>
    </w:p>
    <w:p w14:paraId="4F98B7D3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1) геномной</w:t>
      </w:r>
    </w:p>
    <w:p w14:paraId="30D0FA03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2) ненаследственной</w:t>
      </w:r>
    </w:p>
    <w:p w14:paraId="5C140F31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3) комбинативной</w:t>
      </w:r>
    </w:p>
    <w:p w14:paraId="0897BD4B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4) модификационной</w:t>
      </w:r>
    </w:p>
    <w:p w14:paraId="4045AEB4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5) фенотипической</w:t>
      </w:r>
    </w:p>
    <w:p w14:paraId="4C4BFBAB" w14:textId="77777777" w:rsidR="004A7BC2" w:rsidRDefault="004A7BC2" w:rsidP="004A7BC2">
      <w:pPr>
        <w:jc w:val="both"/>
        <w:rPr>
          <w:sz w:val="28"/>
          <w:szCs w:val="28"/>
        </w:rPr>
      </w:pPr>
      <w:r>
        <w:rPr>
          <w:sz w:val="28"/>
          <w:szCs w:val="28"/>
        </w:rPr>
        <w:t>6) мутационной</w:t>
      </w:r>
    </w:p>
    <w:p w14:paraId="1A02A584" w14:textId="77777777" w:rsidR="004A7BC2" w:rsidRDefault="004A7BC2" w:rsidP="004A7BC2">
      <w:pPr>
        <w:rPr>
          <w:sz w:val="28"/>
          <w:szCs w:val="28"/>
        </w:rPr>
        <w:sectPr w:rsidR="004A7BC2">
          <w:type w:val="continuous"/>
          <w:pgSz w:w="11906" w:h="16838"/>
          <w:pgMar w:top="720" w:right="720" w:bottom="720" w:left="720" w:header="0" w:footer="709" w:gutter="0"/>
          <w:cols w:num="3" w:space="708"/>
        </w:sectPr>
      </w:pPr>
    </w:p>
    <w:p w14:paraId="458BCD0D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"/>
        <w:gridCol w:w="283"/>
        <w:gridCol w:w="283"/>
      </w:tblGrid>
      <w:tr w:rsidR="004A7BC2" w14:paraId="14BD315F" w14:textId="77777777" w:rsidTr="004A7BC2">
        <w:trPr>
          <w:trHeight w:val="391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64F28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7666E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16CF2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</w:tr>
    </w:tbl>
    <w:p w14:paraId="391BB87E" w14:textId="77777777" w:rsidR="004A7BC2" w:rsidRDefault="004A7BC2" w:rsidP="004A7BC2">
      <w:pPr>
        <w:pStyle w:val="af3"/>
        <w:jc w:val="both"/>
        <w:rPr>
          <w:sz w:val="28"/>
          <w:szCs w:val="28"/>
        </w:rPr>
      </w:pPr>
    </w:p>
    <w:p w14:paraId="77818F57" w14:textId="77777777" w:rsidR="004A7BC2" w:rsidRDefault="004A7BC2" w:rsidP="004A7BC2">
      <w:pPr>
        <w:pStyle w:val="af3"/>
        <w:jc w:val="both"/>
        <w:rPr>
          <w:sz w:val="28"/>
          <w:szCs w:val="28"/>
        </w:rPr>
      </w:pPr>
      <w:r>
        <w:rPr>
          <w:b/>
          <w:sz w:val="28"/>
          <w:szCs w:val="28"/>
        </w:rPr>
        <w:t>5.</w:t>
      </w:r>
      <w:r>
        <w:rPr>
          <w:sz w:val="28"/>
          <w:szCs w:val="28"/>
        </w:rPr>
        <w:t xml:space="preserve"> Все приведённые ниже характеристики, кроме двух, используют для описания мутационной изменчивости. Определите две характеристики, «выпадающие» из общего списка, и запишите в таблицу </w:t>
      </w:r>
      <w:r>
        <w:rPr>
          <w:b/>
          <w:sz w:val="28"/>
          <w:szCs w:val="28"/>
          <w:u w:val="single"/>
        </w:rPr>
        <w:t>цифры</w:t>
      </w:r>
      <w:r>
        <w:rPr>
          <w:sz w:val="28"/>
          <w:szCs w:val="28"/>
        </w:rPr>
        <w:t>, под которыми они указаны.</w:t>
      </w:r>
    </w:p>
    <w:p w14:paraId="4064E714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1) формируется в результате нарушения процесса кроссинговера</w:t>
      </w:r>
    </w:p>
    <w:p w14:paraId="7A01C873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2) обладает направленной модификацией</w:t>
      </w:r>
    </w:p>
    <w:p w14:paraId="3173C9FB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>3) возникает внезапно у отдельных особей</w:t>
      </w:r>
    </w:p>
    <w:p w14:paraId="421872BB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 xml:space="preserve">4) образуется под воздействием радиации </w:t>
      </w:r>
    </w:p>
    <w:p w14:paraId="3EF653E3" w14:textId="77777777" w:rsidR="004A7BC2" w:rsidRDefault="004A7BC2" w:rsidP="004A7BC2">
      <w:pPr>
        <w:pStyle w:val="af3"/>
        <w:rPr>
          <w:sz w:val="28"/>
          <w:szCs w:val="28"/>
        </w:rPr>
      </w:pPr>
      <w:r>
        <w:rPr>
          <w:sz w:val="28"/>
          <w:szCs w:val="28"/>
        </w:rPr>
        <w:t xml:space="preserve">5) изменения происходят в пределах нормы реакции </w:t>
      </w:r>
    </w:p>
    <w:p w14:paraId="29877E93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"/>
        <w:gridCol w:w="283"/>
      </w:tblGrid>
      <w:tr w:rsidR="004A7BC2" w14:paraId="1E0CF1AE" w14:textId="77777777" w:rsidTr="004A7BC2">
        <w:trPr>
          <w:trHeight w:val="391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FA7D7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6C629" w14:textId="77777777" w:rsidR="004A7BC2" w:rsidRDefault="004A7BC2">
            <w:pPr>
              <w:pStyle w:val="af2"/>
              <w:rPr>
                <w:sz w:val="28"/>
                <w:szCs w:val="28"/>
              </w:rPr>
            </w:pPr>
          </w:p>
        </w:tc>
      </w:tr>
    </w:tbl>
    <w:p w14:paraId="6CA3E4F4" w14:textId="77777777" w:rsidR="00537C36" w:rsidRDefault="00537C36" w:rsidP="004A7BC2">
      <w:pPr>
        <w:jc w:val="center"/>
        <w:rPr>
          <w:b/>
          <w:bCs/>
          <w:sz w:val="28"/>
          <w:szCs w:val="28"/>
        </w:rPr>
      </w:pPr>
    </w:p>
    <w:p w14:paraId="3A7D3EAC" w14:textId="77777777" w:rsidR="00537C36" w:rsidRDefault="00537C36" w:rsidP="004A7BC2">
      <w:pPr>
        <w:jc w:val="center"/>
        <w:rPr>
          <w:b/>
          <w:bCs/>
          <w:sz w:val="28"/>
          <w:szCs w:val="28"/>
        </w:rPr>
      </w:pPr>
    </w:p>
    <w:p w14:paraId="10CB44D6" w14:textId="669342F9" w:rsidR="001B4838" w:rsidRDefault="001B4838" w:rsidP="004A7BC2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У</w:t>
      </w:r>
      <w:r w:rsidRPr="001B4838">
        <w:rPr>
          <w:b/>
          <w:bCs/>
          <w:sz w:val="28"/>
          <w:szCs w:val="28"/>
        </w:rPr>
        <w:t>ровень</w:t>
      </w:r>
      <w:r>
        <w:rPr>
          <w:b/>
          <w:bCs/>
          <w:sz w:val="28"/>
          <w:szCs w:val="28"/>
        </w:rPr>
        <w:t xml:space="preserve"> 2</w:t>
      </w:r>
    </w:p>
    <w:p w14:paraId="16B0C583" w14:textId="6430CD10" w:rsidR="004A7BC2" w:rsidRDefault="004A7BC2" w:rsidP="004A7BC2">
      <w:pPr>
        <w:pStyle w:val="af3"/>
        <w:jc w:val="both"/>
        <w:rPr>
          <w:sz w:val="28"/>
          <w:szCs w:val="28"/>
        </w:rPr>
      </w:pPr>
      <w:r w:rsidRPr="004A7BC2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Установите соответствие между животными и их способом дыхания: к каждой позиции, данной в первом столбце, подберите соответствующую позицию из второго столбца.</w:t>
      </w:r>
    </w:p>
    <w:tbl>
      <w:tblPr>
        <w:tblW w:w="9420" w:type="dxa"/>
        <w:tblInd w:w="1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23"/>
        <w:gridCol w:w="5997"/>
      </w:tblGrid>
      <w:tr w:rsidR="004A7BC2" w14:paraId="3AE5E80E" w14:textId="77777777" w:rsidTr="004A7BC2">
        <w:tc>
          <w:tcPr>
            <w:tcW w:w="3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4538A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ЖИВОТНОЕ</w:t>
            </w:r>
          </w:p>
        </w:tc>
        <w:tc>
          <w:tcPr>
            <w:tcW w:w="5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C580AB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СПОСОБ ДЫХАНИЯ</w:t>
            </w:r>
          </w:p>
        </w:tc>
      </w:tr>
      <w:tr w:rsidR="004A7BC2" w14:paraId="21766CF2" w14:textId="77777777" w:rsidTr="004A7BC2">
        <w:tc>
          <w:tcPr>
            <w:tcW w:w="3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422F3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А) устрица</w:t>
            </w:r>
            <w:r>
              <w:rPr>
                <w:sz w:val="28"/>
                <w:szCs w:val="28"/>
              </w:rPr>
              <w:br/>
              <w:t xml:space="preserve">Б) малый прудовик </w:t>
            </w:r>
            <w:r>
              <w:rPr>
                <w:sz w:val="28"/>
                <w:szCs w:val="28"/>
              </w:rPr>
              <w:br/>
              <w:t>В) прудовая лягушка</w:t>
            </w:r>
            <w:r>
              <w:rPr>
                <w:sz w:val="28"/>
                <w:szCs w:val="28"/>
              </w:rPr>
              <w:br/>
              <w:t>Г) утконос</w:t>
            </w:r>
            <w:r>
              <w:rPr>
                <w:sz w:val="28"/>
                <w:szCs w:val="28"/>
              </w:rPr>
              <w:br/>
              <w:t>Д) краб</w:t>
            </w:r>
            <w:r>
              <w:rPr>
                <w:sz w:val="28"/>
                <w:szCs w:val="28"/>
              </w:rPr>
              <w:br/>
              <w:t>Е) кит-полосатик</w:t>
            </w:r>
          </w:p>
        </w:tc>
        <w:tc>
          <w:tcPr>
            <w:tcW w:w="5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D9128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 лёгочное</w:t>
            </w:r>
            <w:r>
              <w:rPr>
                <w:sz w:val="28"/>
                <w:szCs w:val="28"/>
              </w:rPr>
              <w:br/>
              <w:t>2) жаберное</w:t>
            </w:r>
          </w:p>
        </w:tc>
      </w:tr>
    </w:tbl>
    <w:p w14:paraId="573E4958" w14:textId="77777777" w:rsidR="004A7BC2" w:rsidRDefault="004A7BC2" w:rsidP="004A7BC2">
      <w:pPr>
        <w:pStyle w:val="af3"/>
        <w:rPr>
          <w:bCs/>
          <w:sz w:val="28"/>
          <w:szCs w:val="28"/>
        </w:rPr>
      </w:pPr>
    </w:p>
    <w:p w14:paraId="0B908F1C" w14:textId="0D894253" w:rsidR="004A7BC2" w:rsidRDefault="004A7BC2" w:rsidP="004A7BC2">
      <w:pPr>
        <w:pStyle w:val="af3"/>
        <w:rPr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446AEE8" wp14:editId="1E145839">
            <wp:simplePos x="0" y="0"/>
            <wp:positionH relativeFrom="column">
              <wp:posOffset>4683125</wp:posOffset>
            </wp:positionH>
            <wp:positionV relativeFrom="paragraph">
              <wp:posOffset>485775</wp:posOffset>
            </wp:positionV>
            <wp:extent cx="2045970" cy="1927225"/>
            <wp:effectExtent l="0" t="0" r="0" b="0"/>
            <wp:wrapTight wrapText="bothSides">
              <wp:wrapPolygon edited="0">
                <wp:start x="0" y="0"/>
                <wp:lineTo x="0" y="21351"/>
                <wp:lineTo x="21318" y="21351"/>
                <wp:lineTo x="21318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927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Cs/>
          <w:sz w:val="28"/>
          <w:szCs w:val="28"/>
        </w:rPr>
        <w:t>Ответ: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3"/>
        <w:gridCol w:w="544"/>
        <w:gridCol w:w="543"/>
        <w:gridCol w:w="544"/>
        <w:gridCol w:w="543"/>
        <w:gridCol w:w="544"/>
      </w:tblGrid>
      <w:tr w:rsidR="004A7BC2" w14:paraId="11E5C2EB" w14:textId="77777777" w:rsidTr="004A7BC2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EEC5B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E27F6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5FFE74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18C2B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5B3A57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DA0B06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</w:tr>
      <w:tr w:rsidR="004A7BC2" w14:paraId="466A83E4" w14:textId="77777777" w:rsidTr="004A7BC2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36DC4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6BB1E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5293F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C03F7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10FC4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6C7C4" w14:textId="77777777" w:rsidR="004A7BC2" w:rsidRDefault="004A7BC2" w:rsidP="004A7BC2">
            <w:pPr>
              <w:pStyle w:val="af3"/>
              <w:rPr>
                <w:sz w:val="28"/>
                <w:szCs w:val="28"/>
              </w:rPr>
            </w:pPr>
          </w:p>
        </w:tc>
      </w:tr>
    </w:tbl>
    <w:p w14:paraId="7F52ABEC" w14:textId="77777777" w:rsidR="004A7BC2" w:rsidRDefault="004A7BC2" w:rsidP="004A7BC2">
      <w:pPr>
        <w:jc w:val="both"/>
        <w:rPr>
          <w:sz w:val="28"/>
          <w:szCs w:val="28"/>
        </w:rPr>
      </w:pPr>
    </w:p>
    <w:p w14:paraId="219A84BB" w14:textId="022E9F05" w:rsidR="004A7BC2" w:rsidRDefault="004A7BC2" w:rsidP="004A7BC2">
      <w:pPr>
        <w:shd w:val="clear" w:color="auto" w:fill="FFFFFF"/>
        <w:jc w:val="both"/>
        <w:rPr>
          <w:bCs/>
          <w:sz w:val="28"/>
          <w:szCs w:val="28"/>
        </w:rPr>
      </w:pPr>
      <w:r w:rsidRPr="004A7BC2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. </w:t>
      </w:r>
      <w:r>
        <w:rPr>
          <w:bCs/>
          <w:sz w:val="28"/>
          <w:szCs w:val="28"/>
        </w:rPr>
        <w:t>Рассмотрите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рисунок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с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изображением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зародыша хордового животного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определите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стадию развития, зародышевый листок, обозначенный вопросительным знаком, и структуру организма, образующуюся из него.  Заполните пустые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ячейки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таблицы,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используя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термины,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приведённые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в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списке.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Для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каждой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ячейки,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обозначенной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буквами,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выберите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соответствующий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термин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из</w:t>
      </w:r>
      <w:r w:rsidRPr="004A7BC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предложенного списка.  </w:t>
      </w:r>
    </w:p>
    <w:p w14:paraId="3FE2C77C" w14:textId="77777777" w:rsidR="004A7BC2" w:rsidRDefault="004A7BC2" w:rsidP="004A7BC2">
      <w:pPr>
        <w:shd w:val="clear" w:color="auto" w:fill="FFFFFF"/>
        <w:jc w:val="both"/>
        <w:rPr>
          <w:bCs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79"/>
        <w:gridCol w:w="2949"/>
        <w:gridCol w:w="3220"/>
      </w:tblGrid>
      <w:tr w:rsidR="004A7BC2" w14:paraId="3870C4B4" w14:textId="77777777" w:rsidTr="004A7BC2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BB9CF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Стадия развития зародыша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42B44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Зародышевый листок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5CAD4B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Структура организма</w:t>
            </w:r>
          </w:p>
        </w:tc>
      </w:tr>
      <w:tr w:rsidR="004A7BC2" w14:paraId="038B0C73" w14:textId="77777777" w:rsidTr="004A7BC2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6F88B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___________ (А)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9E475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_____________ (Б)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EE2EED" w14:textId="77777777" w:rsidR="004A7BC2" w:rsidRDefault="004A7BC2" w:rsidP="004A7B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____________ (В)</w:t>
            </w:r>
          </w:p>
        </w:tc>
      </w:tr>
    </w:tbl>
    <w:p w14:paraId="08693CCC" w14:textId="77777777" w:rsidR="004A7BC2" w:rsidRDefault="004A7BC2" w:rsidP="004A7BC2">
      <w:pPr>
        <w:shd w:val="clear" w:color="auto" w:fill="FFFFFF"/>
        <w:rPr>
          <w:b/>
          <w:bCs/>
          <w:sz w:val="28"/>
          <w:szCs w:val="28"/>
        </w:rPr>
      </w:pPr>
    </w:p>
    <w:p w14:paraId="484E073F" w14:textId="77777777" w:rsidR="004A7BC2" w:rsidRDefault="004A7BC2" w:rsidP="004A7BC2">
      <w:pPr>
        <w:shd w:val="clear" w:color="auto" w:fill="FFFFFF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Список терминов:</w:t>
      </w:r>
    </w:p>
    <w:p w14:paraId="7478CB02" w14:textId="77777777" w:rsidR="004A7BC2" w:rsidRDefault="004A7BC2" w:rsidP="004A7BC2">
      <w:pPr>
        <w:rPr>
          <w:bCs/>
          <w:sz w:val="28"/>
          <w:szCs w:val="28"/>
        </w:rPr>
        <w:sectPr w:rsidR="004A7BC2" w:rsidSect="00537C36">
          <w:type w:val="continuous"/>
          <w:pgSz w:w="11906" w:h="16838"/>
          <w:pgMar w:top="720" w:right="720" w:bottom="720" w:left="720" w:header="0" w:footer="0" w:gutter="0"/>
          <w:cols w:space="720"/>
          <w:docGrid w:linePitch="326"/>
        </w:sectPr>
      </w:pPr>
    </w:p>
    <w:p w14:paraId="591104BC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1) мозжечок</w:t>
      </w:r>
    </w:p>
    <w:p w14:paraId="7CEF879F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2) щитовидная железа</w:t>
      </w:r>
    </w:p>
    <w:p w14:paraId="0C32CB1D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3) бластула</w:t>
      </w:r>
    </w:p>
    <w:p w14:paraId="13A6BDD4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4) нейрула</w:t>
      </w:r>
    </w:p>
    <w:p w14:paraId="7ECD1A85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5) энтодерма</w:t>
      </w:r>
    </w:p>
    <w:p w14:paraId="1D7F5C7A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6) сердце</w:t>
      </w:r>
    </w:p>
    <w:p w14:paraId="3A0B670C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7) мезодерма</w:t>
      </w:r>
    </w:p>
    <w:p w14:paraId="627D1013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  <w:r>
        <w:rPr>
          <w:bCs/>
          <w:sz w:val="28"/>
          <w:szCs w:val="28"/>
        </w:rPr>
        <w:t>8) гаструла</w:t>
      </w:r>
    </w:p>
    <w:p w14:paraId="72DE8523" w14:textId="77777777" w:rsidR="004A7BC2" w:rsidRDefault="004A7BC2" w:rsidP="004A7BC2">
      <w:pPr>
        <w:rPr>
          <w:bCs/>
          <w:sz w:val="28"/>
          <w:szCs w:val="28"/>
        </w:rPr>
        <w:sectPr w:rsidR="004A7BC2">
          <w:type w:val="continuous"/>
          <w:pgSz w:w="11906" w:h="16838"/>
          <w:pgMar w:top="720" w:right="720" w:bottom="720" w:left="720" w:header="0" w:footer="709" w:gutter="0"/>
          <w:cols w:num="3" w:space="708"/>
        </w:sectPr>
      </w:pPr>
    </w:p>
    <w:p w14:paraId="5DA6808E" w14:textId="77777777" w:rsidR="004A7BC2" w:rsidRDefault="004A7BC2" w:rsidP="004A7BC2">
      <w:pPr>
        <w:shd w:val="clear" w:color="auto" w:fill="FFFFFF"/>
        <w:rPr>
          <w:bCs/>
          <w:sz w:val="28"/>
          <w:szCs w:val="28"/>
        </w:rPr>
      </w:pPr>
    </w:p>
    <w:p w14:paraId="579EB6B4" w14:textId="77777777" w:rsidR="004A7BC2" w:rsidRDefault="004A7BC2" w:rsidP="004A7BC2">
      <w:pPr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Запишите в таблицу выбранные цифры под соответствующими буквами. </w:t>
      </w:r>
    </w:p>
    <w:p w14:paraId="25FF3D68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</w:tblGrid>
      <w:tr w:rsidR="004A7BC2" w14:paraId="656BD808" w14:textId="77777777" w:rsidTr="004A7BC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E38464" w14:textId="77777777" w:rsidR="004A7BC2" w:rsidRDefault="004A7BC2" w:rsidP="004A7B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AC059" w14:textId="77777777" w:rsidR="004A7BC2" w:rsidRDefault="004A7BC2" w:rsidP="004A7B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2163D" w14:textId="77777777" w:rsidR="004A7BC2" w:rsidRDefault="004A7BC2" w:rsidP="004A7B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4A7BC2" w14:paraId="72501986" w14:textId="77777777" w:rsidTr="004A7BC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B9BBF" w14:textId="77777777" w:rsidR="004A7BC2" w:rsidRDefault="004A7BC2" w:rsidP="004A7BC2">
            <w:pPr>
              <w:rPr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2DD5A" w14:textId="77777777" w:rsidR="004A7BC2" w:rsidRDefault="004A7BC2" w:rsidP="004A7BC2">
            <w:pPr>
              <w:rPr>
                <w:b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2C659" w14:textId="77777777" w:rsidR="004A7BC2" w:rsidRDefault="004A7BC2" w:rsidP="004A7BC2">
            <w:pPr>
              <w:rPr>
                <w:b/>
                <w:sz w:val="28"/>
                <w:szCs w:val="28"/>
              </w:rPr>
            </w:pPr>
          </w:p>
        </w:tc>
      </w:tr>
    </w:tbl>
    <w:p w14:paraId="05F017AE" w14:textId="77777777" w:rsidR="004A7BC2" w:rsidRDefault="004A7BC2" w:rsidP="004A7BC2">
      <w:pPr>
        <w:shd w:val="clear" w:color="auto" w:fill="FFFFFF"/>
        <w:jc w:val="both"/>
        <w:rPr>
          <w:b/>
          <w:sz w:val="28"/>
          <w:szCs w:val="28"/>
        </w:rPr>
      </w:pPr>
    </w:p>
    <w:p w14:paraId="66C91433" w14:textId="77CC1BDB" w:rsidR="004A7BC2" w:rsidRDefault="004A7BC2" w:rsidP="004A7BC2">
      <w:pPr>
        <w:pStyle w:val="af2"/>
        <w:rPr>
          <w:sz w:val="28"/>
          <w:szCs w:val="28"/>
        </w:rPr>
      </w:pPr>
      <w:r w:rsidRPr="004A7BC2">
        <w:rPr>
          <w:b/>
          <w:sz w:val="28"/>
          <w:szCs w:val="28"/>
        </w:rPr>
        <w:t>3</w:t>
      </w:r>
      <w:r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 xml:space="preserve">Выберите три верных ответа из шести и запишите </w:t>
      </w:r>
      <w:r>
        <w:rPr>
          <w:b/>
          <w:sz w:val="28"/>
          <w:szCs w:val="28"/>
          <w:u w:val="single"/>
        </w:rPr>
        <w:t>цифры</w:t>
      </w:r>
      <w:r>
        <w:rPr>
          <w:sz w:val="28"/>
          <w:szCs w:val="28"/>
        </w:rPr>
        <w:t>, под которыми они указаны. Плод коробочка формируется у</w:t>
      </w:r>
    </w:p>
    <w:p w14:paraId="4B18C5E3" w14:textId="77777777" w:rsidR="004A7BC2" w:rsidRPr="004A7BC2" w:rsidRDefault="004A7BC2" w:rsidP="004A7BC2">
      <w:pPr>
        <w:pStyle w:val="af2"/>
        <w:rPr>
          <w:sz w:val="4"/>
          <w:szCs w:val="4"/>
        </w:rPr>
      </w:pPr>
    </w:p>
    <w:p w14:paraId="106C7BBF" w14:textId="77777777" w:rsidR="004A7BC2" w:rsidRPr="004A7BC2" w:rsidRDefault="004A7BC2" w:rsidP="004A7BC2">
      <w:pPr>
        <w:rPr>
          <w:sz w:val="4"/>
          <w:szCs w:val="4"/>
        </w:rPr>
        <w:sectPr w:rsidR="004A7BC2" w:rsidRPr="004A7BC2">
          <w:type w:val="continuous"/>
          <w:pgSz w:w="11906" w:h="16838"/>
          <w:pgMar w:top="720" w:right="720" w:bottom="720" w:left="720" w:header="0" w:footer="709" w:gutter="0"/>
          <w:cols w:space="720"/>
        </w:sectPr>
      </w:pPr>
    </w:p>
    <w:p w14:paraId="2CD3FF8B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1) мха</w:t>
      </w:r>
    </w:p>
    <w:p w14:paraId="5BFF30F7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2) мака</w:t>
      </w:r>
    </w:p>
    <w:p w14:paraId="680659C8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3) ярутки</w:t>
      </w:r>
    </w:p>
    <w:p w14:paraId="56AF36A1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4) дурмана</w:t>
      </w:r>
    </w:p>
    <w:p w14:paraId="1ACFAAB0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5) тюльпана</w:t>
      </w:r>
    </w:p>
    <w:p w14:paraId="2BD3E081" w14:textId="77777777" w:rsidR="004A7BC2" w:rsidRDefault="004A7BC2" w:rsidP="004A7BC2">
      <w:pPr>
        <w:pStyle w:val="af2"/>
        <w:rPr>
          <w:sz w:val="28"/>
          <w:szCs w:val="28"/>
        </w:rPr>
      </w:pPr>
      <w:r>
        <w:rPr>
          <w:sz w:val="28"/>
          <w:szCs w:val="28"/>
        </w:rPr>
        <w:t>6) арахиса</w:t>
      </w:r>
    </w:p>
    <w:p w14:paraId="7A588209" w14:textId="77777777" w:rsidR="004A7BC2" w:rsidRDefault="004A7BC2" w:rsidP="004A7BC2">
      <w:pPr>
        <w:rPr>
          <w:sz w:val="28"/>
          <w:szCs w:val="28"/>
        </w:rPr>
        <w:sectPr w:rsidR="004A7BC2">
          <w:type w:val="continuous"/>
          <w:pgSz w:w="11906" w:h="16838"/>
          <w:pgMar w:top="720" w:right="720" w:bottom="720" w:left="720" w:header="0" w:footer="709" w:gutter="0"/>
          <w:cols w:num="3" w:space="708"/>
        </w:sectPr>
      </w:pPr>
    </w:p>
    <w:p w14:paraId="308196EB" w14:textId="77777777" w:rsidR="004A7BC2" w:rsidRDefault="004A7BC2" w:rsidP="004A7BC2">
      <w:pPr>
        <w:ind w:left="142"/>
        <w:rPr>
          <w:sz w:val="28"/>
          <w:szCs w:val="28"/>
        </w:rPr>
      </w:pPr>
      <w:r>
        <w:rPr>
          <w:sz w:val="28"/>
          <w:szCs w:val="28"/>
        </w:rPr>
        <w:t xml:space="preserve">Ответ: </w:t>
      </w:r>
    </w:p>
    <w:tbl>
      <w:tblPr>
        <w:tblW w:w="0" w:type="auto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"/>
        <w:gridCol w:w="283"/>
        <w:gridCol w:w="283"/>
      </w:tblGrid>
      <w:tr w:rsidR="004A7BC2" w14:paraId="144666AA" w14:textId="77777777" w:rsidTr="004A7BC2">
        <w:trPr>
          <w:trHeight w:val="391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794C0" w14:textId="77777777" w:rsidR="004A7BC2" w:rsidRDefault="004A7BC2" w:rsidP="004A7BC2">
            <w:pPr>
              <w:pStyle w:val="af2"/>
              <w:ind w:left="14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292B8" w14:textId="77777777" w:rsidR="004A7BC2" w:rsidRDefault="004A7BC2" w:rsidP="004A7BC2">
            <w:pPr>
              <w:pStyle w:val="af2"/>
              <w:ind w:left="142"/>
              <w:rPr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3782E" w14:textId="77777777" w:rsidR="004A7BC2" w:rsidRDefault="004A7BC2" w:rsidP="004A7BC2">
            <w:pPr>
              <w:pStyle w:val="af2"/>
              <w:ind w:left="142"/>
              <w:rPr>
                <w:sz w:val="28"/>
                <w:szCs w:val="28"/>
              </w:rPr>
            </w:pPr>
          </w:p>
        </w:tc>
      </w:tr>
    </w:tbl>
    <w:p w14:paraId="34843DAF" w14:textId="428C9889" w:rsidR="006D129D" w:rsidRDefault="006D129D" w:rsidP="001B4838">
      <w:pPr>
        <w:jc w:val="center"/>
        <w:rPr>
          <w:b/>
          <w:sz w:val="28"/>
          <w:szCs w:val="28"/>
        </w:rPr>
      </w:pPr>
    </w:p>
    <w:p w14:paraId="26C48681" w14:textId="5C68C852" w:rsidR="00537C36" w:rsidRDefault="00537C36" w:rsidP="001B4838">
      <w:pPr>
        <w:jc w:val="center"/>
        <w:rPr>
          <w:b/>
          <w:sz w:val="28"/>
          <w:szCs w:val="28"/>
        </w:rPr>
      </w:pPr>
    </w:p>
    <w:p w14:paraId="3AD9DA3D" w14:textId="529637F1" w:rsidR="00537C36" w:rsidRDefault="00537C36" w:rsidP="001B4838">
      <w:pPr>
        <w:jc w:val="center"/>
        <w:rPr>
          <w:b/>
          <w:sz w:val="28"/>
          <w:szCs w:val="28"/>
        </w:rPr>
      </w:pPr>
    </w:p>
    <w:p w14:paraId="67ECF3F6" w14:textId="77777777" w:rsidR="00537C36" w:rsidRDefault="00537C36" w:rsidP="001B4838">
      <w:pPr>
        <w:jc w:val="center"/>
        <w:rPr>
          <w:b/>
          <w:sz w:val="28"/>
          <w:szCs w:val="28"/>
        </w:rPr>
      </w:pPr>
      <w:bookmarkStart w:id="0" w:name="_GoBack"/>
      <w:bookmarkEnd w:id="0"/>
    </w:p>
    <w:p w14:paraId="5AF020B9" w14:textId="54C00835" w:rsidR="001B4838" w:rsidRDefault="001B4838" w:rsidP="001B4838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У</w:t>
      </w:r>
      <w:r w:rsidRPr="001B4838">
        <w:rPr>
          <w:b/>
          <w:bCs/>
          <w:sz w:val="28"/>
          <w:szCs w:val="28"/>
        </w:rPr>
        <w:t>ровень</w:t>
      </w:r>
      <w:r>
        <w:rPr>
          <w:b/>
          <w:bCs/>
          <w:sz w:val="28"/>
          <w:szCs w:val="28"/>
        </w:rPr>
        <w:t xml:space="preserve"> 3</w:t>
      </w:r>
    </w:p>
    <w:p w14:paraId="6607CA9E" w14:textId="71DA1BC1" w:rsidR="00A17FE9" w:rsidRDefault="00A17FE9" w:rsidP="001B4838">
      <w:pPr>
        <w:jc w:val="center"/>
        <w:rPr>
          <w:b/>
          <w:bCs/>
          <w:sz w:val="28"/>
          <w:szCs w:val="28"/>
        </w:rPr>
      </w:pPr>
    </w:p>
    <w:p w14:paraId="5767C20F" w14:textId="77777777" w:rsidR="00537C36" w:rsidRDefault="00537C36" w:rsidP="001B4838">
      <w:pPr>
        <w:jc w:val="center"/>
        <w:rPr>
          <w:b/>
          <w:bCs/>
          <w:sz w:val="28"/>
          <w:szCs w:val="28"/>
        </w:rPr>
      </w:pPr>
    </w:p>
    <w:p w14:paraId="1B829DB3" w14:textId="65CCCAD1" w:rsidR="006D129D" w:rsidRPr="00EA37C6" w:rsidRDefault="006D129D" w:rsidP="006D129D">
      <w:pPr>
        <w:shd w:val="clear" w:color="auto" w:fill="FFFFFF"/>
        <w:jc w:val="both"/>
        <w:rPr>
          <w:b/>
          <w:i/>
          <w:sz w:val="28"/>
          <w:szCs w:val="28"/>
        </w:rPr>
      </w:pPr>
      <w:r w:rsidRPr="00EA37C6">
        <w:rPr>
          <w:b/>
          <w:bCs/>
          <w:i/>
          <w:iCs/>
          <w:sz w:val="28"/>
          <w:szCs w:val="28"/>
        </w:rPr>
        <w:t xml:space="preserve">Запишите сначала номер задания, затем ответ к нему. </w:t>
      </w:r>
      <w:r w:rsidRPr="00EA37C6">
        <w:rPr>
          <w:b/>
          <w:i/>
          <w:sz w:val="28"/>
          <w:szCs w:val="28"/>
        </w:rPr>
        <w:t>Ответы записывайте чётко и разборчиво.</w:t>
      </w:r>
    </w:p>
    <w:p w14:paraId="7CE89738" w14:textId="77777777" w:rsidR="006D129D" w:rsidRPr="00EA37C6" w:rsidRDefault="006D129D" w:rsidP="006D129D">
      <w:pPr>
        <w:shd w:val="clear" w:color="auto" w:fill="FFFFFF"/>
        <w:rPr>
          <w:b/>
          <w:sz w:val="28"/>
          <w:szCs w:val="28"/>
        </w:rPr>
      </w:pPr>
    </w:p>
    <w:p w14:paraId="0800E224" w14:textId="04762132" w:rsidR="004A7BC2" w:rsidRDefault="004A7BC2" w:rsidP="004A7BC2">
      <w:pPr>
        <w:pStyle w:val="af3"/>
        <w:jc w:val="both"/>
        <w:rPr>
          <w:sz w:val="28"/>
          <w:szCs w:val="28"/>
        </w:rPr>
      </w:pPr>
      <w:r>
        <w:rPr>
          <w:b/>
          <w:sz w:val="28"/>
          <w:szCs w:val="28"/>
        </w:rPr>
        <w:t>1.</w:t>
      </w:r>
      <w:r>
        <w:rPr>
          <w:sz w:val="28"/>
          <w:szCs w:val="28"/>
        </w:rPr>
        <w:t xml:space="preserve"> У канареек наличие хохолка зависит от аутосомного гена, ген окраски оперения сцеплен с Х-хромосомой. </w:t>
      </w:r>
      <w:proofErr w:type="spellStart"/>
      <w:r>
        <w:rPr>
          <w:sz w:val="28"/>
          <w:szCs w:val="28"/>
        </w:rPr>
        <w:t>Гетерогаметным</w:t>
      </w:r>
      <w:proofErr w:type="spellEnd"/>
      <w:r>
        <w:rPr>
          <w:sz w:val="28"/>
          <w:szCs w:val="28"/>
        </w:rPr>
        <w:t xml:space="preserve"> полом у птиц является женский пол. Для хохлатой самки с зелёным оперением провели анализирующее скрещивание, в потомстве получилось четыре фенотипических класса, в которых были птицы с зелёным и коричневым оперением. Получившихся хохлатых потомков скрестили между собой. Может ли в этом скрещивании получиться потомство без хохолка? Определите генотипы, фенотипы и пол этого потомства без хохолка при условии его наличия.</w:t>
      </w:r>
    </w:p>
    <w:p w14:paraId="24F02B23" w14:textId="77777777" w:rsidR="004A7BC2" w:rsidRDefault="004A7BC2" w:rsidP="004A7BC2">
      <w:pPr>
        <w:pStyle w:val="af3"/>
        <w:jc w:val="both"/>
        <w:rPr>
          <w:rStyle w:val="otvet"/>
        </w:rPr>
      </w:pPr>
    </w:p>
    <w:p w14:paraId="2CB3B010" w14:textId="5FD32ABA" w:rsidR="004A7BC2" w:rsidRDefault="004A7BC2" w:rsidP="004A7BC2">
      <w:pPr>
        <w:jc w:val="both"/>
      </w:pPr>
      <w:r w:rsidRPr="004A7BC2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Найдите три ошибки в приведённом тексте «Лизосомы». Укажите номера предложений, в которых сделаны ошибки, исправьте их. (</w:t>
      </w:r>
      <w:proofErr w:type="gramStart"/>
      <w:r>
        <w:rPr>
          <w:sz w:val="28"/>
          <w:szCs w:val="28"/>
        </w:rPr>
        <w:t>1)Лизосомы</w:t>
      </w:r>
      <w:proofErr w:type="gramEnd"/>
      <w:r>
        <w:rPr>
          <w:sz w:val="28"/>
          <w:szCs w:val="28"/>
        </w:rPr>
        <w:t xml:space="preserve"> — </w:t>
      </w:r>
      <w:proofErr w:type="spellStart"/>
      <w:r>
        <w:rPr>
          <w:sz w:val="28"/>
          <w:szCs w:val="28"/>
        </w:rPr>
        <w:t>двумембранные</w:t>
      </w:r>
      <w:proofErr w:type="spellEnd"/>
      <w:r>
        <w:rPr>
          <w:sz w:val="28"/>
          <w:szCs w:val="28"/>
        </w:rPr>
        <w:t xml:space="preserve"> органоиды. (2) Представляют собой пузырьки, </w:t>
      </w:r>
      <w:proofErr w:type="spellStart"/>
      <w:r>
        <w:rPr>
          <w:sz w:val="28"/>
          <w:szCs w:val="28"/>
        </w:rPr>
        <w:t>отшнуровывающиеся</w:t>
      </w:r>
      <w:proofErr w:type="spellEnd"/>
      <w:r>
        <w:rPr>
          <w:sz w:val="28"/>
          <w:szCs w:val="28"/>
        </w:rPr>
        <w:t xml:space="preserve"> от аппарата Гольджи. (3) Лизосомы содержат окислительно-восстановительные ферменты. (</w:t>
      </w:r>
      <w:proofErr w:type="gramStart"/>
      <w:r>
        <w:rPr>
          <w:sz w:val="28"/>
          <w:szCs w:val="28"/>
        </w:rPr>
        <w:t>4)Эти</w:t>
      </w:r>
      <w:proofErr w:type="gramEnd"/>
      <w:r>
        <w:rPr>
          <w:sz w:val="28"/>
          <w:szCs w:val="28"/>
        </w:rPr>
        <w:t xml:space="preserve"> органоиды присутствуют в растительных и животных клетках. (5) Содержатся в цитоплазме и ядре.</w:t>
      </w:r>
    </w:p>
    <w:p w14:paraId="282E8B4B" w14:textId="77777777" w:rsidR="006D129D" w:rsidRPr="001B4838" w:rsidRDefault="006D129D" w:rsidP="004A7BC2">
      <w:pPr>
        <w:pStyle w:val="af3"/>
        <w:jc w:val="both"/>
        <w:rPr>
          <w:bCs/>
          <w:sz w:val="28"/>
          <w:szCs w:val="28"/>
        </w:rPr>
      </w:pPr>
    </w:p>
    <w:sectPr w:rsidR="006D129D" w:rsidRPr="001B4838" w:rsidSect="00537C36">
      <w:headerReference w:type="default" r:id="rId13"/>
      <w:footerReference w:type="default" r:id="rId14"/>
      <w:type w:val="continuous"/>
      <w:pgSz w:w="11906" w:h="16838"/>
      <w:pgMar w:top="284" w:right="567" w:bottom="284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DAA72F" w14:textId="77777777" w:rsidR="007516F6" w:rsidRDefault="007516F6" w:rsidP="00E12562">
      <w:r>
        <w:separator/>
      </w:r>
    </w:p>
  </w:endnote>
  <w:endnote w:type="continuationSeparator" w:id="0">
    <w:p w14:paraId="24909455" w14:textId="77777777" w:rsidR="007516F6" w:rsidRDefault="007516F6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9988"/>
    </w:tblGrid>
    <w:tr w:rsidR="004A7BC2" w:rsidRPr="00A75697" w14:paraId="49D4B2FF" w14:textId="77777777" w:rsidTr="00537C36">
      <w:trPr>
        <w:trHeight w:val="402"/>
      </w:trPr>
      <w:tc>
        <w:tcPr>
          <w:tcW w:w="1010" w:type="dxa"/>
        </w:tcPr>
        <w:p w14:paraId="63BFEF5E" w14:textId="0601A60C" w:rsidR="004A7BC2" w:rsidRPr="00A75697" w:rsidRDefault="004A7BC2" w:rsidP="00113908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15C28DA0" wp14:editId="1B6B7F5C">
                <wp:extent cx="485775" cy="361950"/>
                <wp:effectExtent l="0" t="0" r="9525" b="0"/>
                <wp:docPr id="100" name="Рисунок 100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988" w:type="dxa"/>
        </w:tcPr>
        <w:p w14:paraId="554EC47C" w14:textId="276337AC" w:rsidR="004A7BC2" w:rsidRPr="003A0FB3" w:rsidRDefault="004A7BC2" w:rsidP="00113908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</w:t>
          </w:r>
          <w:r>
            <w:rPr>
              <w:color w:val="333399"/>
              <w:lang w:val="ru-RU"/>
            </w:rPr>
            <w:t xml:space="preserve">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Pr="00435969">
            <w:rPr>
              <w:b/>
              <w:noProof/>
              <w:color w:val="333399"/>
              <w:lang w:val="ru-RU"/>
            </w:rPr>
            <w:t>2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79D1F359" w14:textId="77777777" w:rsidR="004A7BC2" w:rsidRDefault="004A7BC2" w:rsidP="00537C36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309"/>
    </w:tblGrid>
    <w:tr w:rsidR="00E95B65" w:rsidRPr="00A75697" w14:paraId="25A55259" w14:textId="77777777" w:rsidTr="00A70D0C">
      <w:trPr>
        <w:trHeight w:val="402"/>
      </w:trPr>
      <w:tc>
        <w:tcPr>
          <w:tcW w:w="988" w:type="dxa"/>
        </w:tcPr>
        <w:p w14:paraId="72AD23ED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2D43B13D" wp14:editId="18F33413">
                <wp:extent cx="485775" cy="361950"/>
                <wp:effectExtent l="0" t="0" r="9525" b="0"/>
                <wp:docPr id="98" name="Рисунок 98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7748244B" w14:textId="7CC06819" w:rsidR="00E95B65" w:rsidRPr="003A0FB3" w:rsidRDefault="00E95B65" w:rsidP="003A0FB3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</w:t>
          </w:r>
          <w:r>
            <w:rPr>
              <w:color w:val="333399"/>
              <w:lang w:val="ru-RU"/>
            </w:rPr>
            <w:t xml:space="preserve">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6C7898" w:rsidRPr="006C7898">
            <w:rPr>
              <w:b/>
              <w:noProof/>
              <w:color w:val="333399"/>
              <w:lang w:val="ru-RU"/>
            </w:rPr>
            <w:t>2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5DEF2A69" w14:textId="77777777" w:rsidR="004847F7" w:rsidRDefault="004847F7" w:rsidP="006D129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0FD57E" w14:textId="77777777" w:rsidR="007516F6" w:rsidRDefault="007516F6" w:rsidP="00E12562">
      <w:r>
        <w:separator/>
      </w:r>
    </w:p>
  </w:footnote>
  <w:footnote w:type="continuationSeparator" w:id="0">
    <w:p w14:paraId="4B45F377" w14:textId="77777777" w:rsidR="007516F6" w:rsidRDefault="007516F6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418" w:type="pct"/>
      <w:tblInd w:w="-567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49"/>
      <w:gridCol w:w="8815"/>
      <w:gridCol w:w="1277"/>
    </w:tblGrid>
    <w:tr w:rsidR="00537C36" w:rsidRPr="00A75697" w14:paraId="75A454A2" w14:textId="77777777" w:rsidTr="00537C36">
      <w:trPr>
        <w:trHeight w:val="425"/>
      </w:trPr>
      <w:tc>
        <w:tcPr>
          <w:tcW w:w="1249" w:type="dxa"/>
        </w:tcPr>
        <w:p w14:paraId="183B27D7" w14:textId="4A2A9180" w:rsidR="00537C36" w:rsidRPr="00A75697" w:rsidRDefault="00537C36" w:rsidP="002C355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59F1B933" wp14:editId="186A8986">
                <wp:extent cx="552450" cy="552450"/>
                <wp:effectExtent l="0" t="0" r="0" b="0"/>
                <wp:docPr id="99" name="Рисунок 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816" w:type="dxa"/>
        </w:tcPr>
        <w:p w14:paraId="30741DC7" w14:textId="77777777" w:rsidR="00537C36" w:rsidRPr="001B29AB" w:rsidRDefault="00537C36" w:rsidP="00E5158D">
          <w:pPr>
            <w:pStyle w:val="ac"/>
            <w:tabs>
              <w:tab w:val="clear" w:pos="4677"/>
            </w:tabs>
            <w:ind w:right="26"/>
            <w:jc w:val="right"/>
            <w:rPr>
              <w:rFonts w:ascii="Cambria" w:hAnsi="Cambria"/>
              <w:b/>
              <w:i/>
              <w:color w:val="000099"/>
              <w:sz w:val="25"/>
              <w:szCs w:val="25"/>
              <w:lang w:val="ru-RU"/>
            </w:rPr>
          </w:pPr>
          <w:r w:rsidRPr="001B29AB">
            <w:rPr>
              <w:rFonts w:ascii="Cambria" w:hAnsi="Cambria"/>
              <w:b/>
              <w:i/>
              <w:color w:val="000099"/>
              <w:sz w:val="25"/>
              <w:szCs w:val="25"/>
            </w:rPr>
            <w:t>«</w:t>
          </w:r>
          <w:r w:rsidRPr="001B29AB">
            <w:rPr>
              <w:rFonts w:ascii="Cambria" w:hAnsi="Cambria"/>
              <w:b/>
              <w:i/>
              <w:color w:val="0000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1B29AB">
            <w:rPr>
              <w:rFonts w:ascii="Cambria" w:hAnsi="Cambria"/>
              <w:b/>
              <w:i/>
              <w:color w:val="000099"/>
              <w:sz w:val="25"/>
              <w:szCs w:val="25"/>
            </w:rPr>
            <w:t>»</w:t>
          </w:r>
        </w:p>
        <w:p w14:paraId="71A71762" w14:textId="435C5066" w:rsidR="00537C36" w:rsidRPr="001B29AB" w:rsidRDefault="00537C36" w:rsidP="00953E81">
          <w:pPr>
            <w:pStyle w:val="ac"/>
            <w:tabs>
              <w:tab w:val="clear" w:pos="4677"/>
            </w:tabs>
            <w:ind w:right="26"/>
            <w:jc w:val="right"/>
            <w:rPr>
              <w:color w:val="0000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000099"/>
              <w:sz w:val="25"/>
              <w:szCs w:val="25"/>
              <w:lang w:val="ru-RU"/>
            </w:rPr>
            <w:t>Биология</w:t>
          </w:r>
          <w:r w:rsidRPr="001B29AB">
            <w:rPr>
              <w:rFonts w:ascii="Cambria" w:hAnsi="Cambria"/>
              <w:b/>
              <w:i/>
              <w:color w:val="000099"/>
              <w:sz w:val="25"/>
              <w:szCs w:val="25"/>
              <w:lang w:val="ru-RU"/>
            </w:rPr>
            <w:t>, 1</w:t>
          </w:r>
          <w:r>
            <w:rPr>
              <w:rFonts w:ascii="Cambria" w:hAnsi="Cambria"/>
              <w:b/>
              <w:i/>
              <w:color w:val="000099"/>
              <w:sz w:val="25"/>
              <w:szCs w:val="25"/>
              <w:lang w:val="ru-RU"/>
            </w:rPr>
            <w:t>1</w:t>
          </w:r>
          <w:r w:rsidRPr="001B29AB">
            <w:rPr>
              <w:rFonts w:ascii="Cambria" w:hAnsi="Cambria"/>
              <w:b/>
              <w:i/>
              <w:color w:val="000099"/>
              <w:sz w:val="25"/>
              <w:szCs w:val="25"/>
              <w:lang w:val="ru-RU"/>
            </w:rPr>
            <w:t xml:space="preserve"> класс</w:t>
          </w:r>
          <w:r w:rsidRPr="001B29AB">
            <w:rPr>
              <w:color w:val="000099"/>
              <w:sz w:val="28"/>
              <w:szCs w:val="27"/>
            </w:rPr>
            <w:t xml:space="preserve"> </w:t>
          </w:r>
          <w:r w:rsidRPr="001B29AB">
            <w:rPr>
              <w:color w:val="000099"/>
              <w:sz w:val="28"/>
              <w:szCs w:val="27"/>
              <w:lang w:val="ru-RU"/>
            </w:rPr>
            <w:t xml:space="preserve">        </w:t>
          </w:r>
        </w:p>
      </w:tc>
      <w:tc>
        <w:tcPr>
          <w:tcW w:w="1277" w:type="dxa"/>
        </w:tcPr>
        <w:p w14:paraId="3238FE5E" w14:textId="77777777" w:rsidR="00537C36" w:rsidRPr="001B29AB" w:rsidRDefault="00537C36" w:rsidP="002C3558">
          <w:pPr>
            <w:pStyle w:val="aa"/>
            <w:jc w:val="center"/>
            <w:rPr>
              <w:rFonts w:ascii="Cambria" w:hAnsi="Cambria"/>
              <w:b/>
              <w:bCs/>
              <w:color w:val="000099"/>
              <w:sz w:val="26"/>
              <w:szCs w:val="26"/>
              <w:lang w:val="ru-RU" w:eastAsia="ru-RU"/>
            </w:rPr>
          </w:pPr>
          <w:r w:rsidRPr="001B29AB">
            <w:rPr>
              <w:rFonts w:ascii="Cambria" w:hAnsi="Cambria"/>
              <w:b/>
              <w:bCs/>
              <w:color w:val="000099"/>
              <w:sz w:val="26"/>
              <w:szCs w:val="26"/>
              <w:lang w:val="ru-RU" w:eastAsia="ru-RU"/>
            </w:rPr>
            <w:t>Омск 20</w:t>
          </w:r>
          <w:r>
            <w:rPr>
              <w:rFonts w:ascii="Cambria" w:hAnsi="Cambria"/>
              <w:b/>
              <w:bCs/>
              <w:color w:val="000099"/>
              <w:sz w:val="26"/>
              <w:szCs w:val="26"/>
              <w:lang w:val="ru-RU" w:eastAsia="ru-RU"/>
            </w:rPr>
            <w:t>21</w:t>
          </w:r>
        </w:p>
        <w:p w14:paraId="4F83280D" w14:textId="47854061" w:rsidR="00537C36" w:rsidRPr="001B29AB" w:rsidRDefault="00537C36" w:rsidP="002C3558">
          <w:pPr>
            <w:pStyle w:val="aa"/>
            <w:jc w:val="center"/>
            <w:rPr>
              <w:rFonts w:ascii="Cambria" w:hAnsi="Cambria"/>
              <w:b/>
              <w:bCs/>
              <w:color w:val="0000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000099"/>
              <w:sz w:val="26"/>
              <w:szCs w:val="26"/>
              <w:lang w:val="en-US" w:eastAsia="ru-RU"/>
            </w:rPr>
            <w:t>II</w:t>
          </w:r>
          <w:r w:rsidRPr="001B29AB">
            <w:rPr>
              <w:rFonts w:ascii="Cambria" w:hAnsi="Cambria"/>
              <w:b/>
              <w:bCs/>
              <w:color w:val="000099"/>
              <w:sz w:val="26"/>
              <w:szCs w:val="26"/>
              <w:lang w:val="en-US" w:eastAsia="ru-RU"/>
            </w:rPr>
            <w:t xml:space="preserve">I </w:t>
          </w:r>
          <w:r w:rsidRPr="001B29AB">
            <w:rPr>
              <w:rFonts w:ascii="Cambria" w:hAnsi="Cambria"/>
              <w:b/>
              <w:bCs/>
              <w:color w:val="000099"/>
              <w:sz w:val="26"/>
              <w:szCs w:val="26"/>
              <w:lang w:val="ru-RU" w:eastAsia="ru-RU"/>
            </w:rPr>
            <w:t>тур</w:t>
          </w:r>
        </w:p>
      </w:tc>
    </w:tr>
  </w:tbl>
  <w:p w14:paraId="6BAD515C" w14:textId="77777777" w:rsidR="00537C36" w:rsidRDefault="00537C36">
    <w:pPr>
      <w:pStyle w:val="a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4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57"/>
      <w:gridCol w:w="8661"/>
      <w:gridCol w:w="1171"/>
    </w:tblGrid>
    <w:tr w:rsidR="004C6A7E" w:rsidRPr="00A75697" w14:paraId="63F01206" w14:textId="77777777" w:rsidTr="005F7C48">
      <w:trPr>
        <w:trHeight w:val="425"/>
      </w:trPr>
      <w:tc>
        <w:tcPr>
          <w:tcW w:w="1277" w:type="dxa"/>
        </w:tcPr>
        <w:p w14:paraId="4D474E6F" w14:textId="6F426E4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62C77B37" wp14:editId="19CECAB8">
                <wp:extent cx="552450" cy="552450"/>
                <wp:effectExtent l="0" t="0" r="0" b="0"/>
                <wp:docPr id="97" name="Рисунок 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21" w:type="dxa"/>
        </w:tcPr>
        <w:p w14:paraId="4398D024" w14:textId="77777777" w:rsidR="004C6A7E" w:rsidRPr="00E95B65" w:rsidRDefault="004C6A7E" w:rsidP="005F7C48">
          <w:pPr>
            <w:pStyle w:val="ac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5875CA6C" w14:textId="77777777" w:rsidR="004C6A7E" w:rsidRPr="00E95B65" w:rsidRDefault="00917013" w:rsidP="00382833">
          <w:pPr>
            <w:pStyle w:val="ac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Биологи</w:t>
          </w:r>
          <w:r w:rsidR="00655794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я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210" w:type="dxa"/>
        </w:tcPr>
        <w:p w14:paraId="39E366CE" w14:textId="514B99F7" w:rsidR="004C6A7E" w:rsidRPr="00E95B65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7C5F3E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6D129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63EBB0F2" w14:textId="0A00E184" w:rsidR="004C6A7E" w:rsidRPr="00E95B65" w:rsidRDefault="006C7898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6D129D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0BF04F6B" w14:textId="77777777" w:rsidR="00B67479" w:rsidRPr="00B6619B" w:rsidRDefault="00B67479" w:rsidP="00B6619B">
    <w:pPr>
      <w:pStyle w:val="aa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4" type="#_x0000_t75" style="width:114pt;height:93.75pt" o:bullet="t">
        <v:imagedata r:id="rId1" o:title="logo coi_сайт"/>
      </v:shape>
    </w:pict>
  </w:numPicBullet>
  <w:abstractNum w:abstractNumId="0" w15:restartNumberingAfterBreak="0">
    <w:nsid w:val="004623DB"/>
    <w:multiLevelType w:val="hybridMultilevel"/>
    <w:tmpl w:val="7BE20C7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E17728"/>
    <w:multiLevelType w:val="hybridMultilevel"/>
    <w:tmpl w:val="313C198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" w15:restartNumberingAfterBreak="0">
    <w:nsid w:val="042D639E"/>
    <w:multiLevelType w:val="hybridMultilevel"/>
    <w:tmpl w:val="C08A032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" w15:restartNumberingAfterBreak="0">
    <w:nsid w:val="0592639E"/>
    <w:multiLevelType w:val="hybridMultilevel"/>
    <w:tmpl w:val="C5A4A40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5" w15:restartNumberingAfterBreak="0">
    <w:nsid w:val="068C60CA"/>
    <w:multiLevelType w:val="hybridMultilevel"/>
    <w:tmpl w:val="CFE4EE3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6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1AA54C5"/>
    <w:multiLevelType w:val="hybridMultilevel"/>
    <w:tmpl w:val="8BC8E40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2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1752F8"/>
    <w:multiLevelType w:val="hybridMultilevel"/>
    <w:tmpl w:val="97EA8C4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4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9F22DD"/>
    <w:multiLevelType w:val="hybridMultilevel"/>
    <w:tmpl w:val="4ACE417E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8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6840CA"/>
    <w:multiLevelType w:val="hybridMultilevel"/>
    <w:tmpl w:val="9EB64E54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0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58B30329"/>
    <w:multiLevelType w:val="hybridMultilevel"/>
    <w:tmpl w:val="EED4D06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2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C14DB7"/>
    <w:multiLevelType w:val="hybridMultilevel"/>
    <w:tmpl w:val="7C40088A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4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6"/>
  </w:num>
  <w:num w:numId="3">
    <w:abstractNumId w:val="22"/>
  </w:num>
  <w:num w:numId="4">
    <w:abstractNumId w:val="20"/>
  </w:num>
  <w:num w:numId="5">
    <w:abstractNumId w:val="25"/>
  </w:num>
  <w:num w:numId="6">
    <w:abstractNumId w:val="9"/>
  </w:num>
  <w:num w:numId="7">
    <w:abstractNumId w:val="14"/>
  </w:num>
  <w:num w:numId="8">
    <w:abstractNumId w:val="10"/>
  </w:num>
  <w:num w:numId="9">
    <w:abstractNumId w:val="7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6"/>
  </w:num>
  <w:num w:numId="12">
    <w:abstractNumId w:val="8"/>
  </w:num>
  <w:num w:numId="13">
    <w:abstractNumId w:val="1"/>
  </w:num>
  <w:num w:numId="14">
    <w:abstractNumId w:val="24"/>
  </w:num>
  <w:num w:numId="15">
    <w:abstractNumId w:val="12"/>
  </w:num>
  <w:num w:numId="16">
    <w:abstractNumId w:val="18"/>
  </w:num>
  <w:num w:numId="17">
    <w:abstractNumId w:val="6"/>
  </w:num>
  <w:num w:numId="18">
    <w:abstractNumId w:val="28"/>
  </w:num>
  <w:num w:numId="19">
    <w:abstractNumId w:val="27"/>
  </w:num>
  <w:num w:numId="20">
    <w:abstractNumId w:val="21"/>
  </w:num>
  <w:num w:numId="21">
    <w:abstractNumId w:val="3"/>
  </w:num>
  <w:num w:numId="22">
    <w:abstractNumId w:val="2"/>
  </w:num>
  <w:num w:numId="23">
    <w:abstractNumId w:val="4"/>
  </w:num>
  <w:num w:numId="24">
    <w:abstractNumId w:val="11"/>
  </w:num>
  <w:num w:numId="25">
    <w:abstractNumId w:val="23"/>
  </w:num>
  <w:num w:numId="26">
    <w:abstractNumId w:val="13"/>
  </w:num>
  <w:num w:numId="27">
    <w:abstractNumId w:val="5"/>
  </w:num>
  <w:num w:numId="28">
    <w:abstractNumId w:val="0"/>
  </w:num>
  <w:num w:numId="29">
    <w:abstractNumId w:val="19"/>
  </w:num>
  <w:num w:numId="30">
    <w:abstractNumId w:val="17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7BE0"/>
    <w:rsid w:val="000B14C2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4838"/>
    <w:rsid w:val="001B603D"/>
    <w:rsid w:val="001B6274"/>
    <w:rsid w:val="001C193D"/>
    <w:rsid w:val="001D65C2"/>
    <w:rsid w:val="001D7A8D"/>
    <w:rsid w:val="001E0FA7"/>
    <w:rsid w:val="001E1BDA"/>
    <w:rsid w:val="001E2881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7C64"/>
    <w:rsid w:val="0026039A"/>
    <w:rsid w:val="00265C8E"/>
    <w:rsid w:val="00266DB9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2F2C20"/>
    <w:rsid w:val="002F2EE9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76BA"/>
    <w:rsid w:val="00350E63"/>
    <w:rsid w:val="00354DA4"/>
    <w:rsid w:val="0036028E"/>
    <w:rsid w:val="00360600"/>
    <w:rsid w:val="0036320C"/>
    <w:rsid w:val="00364982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B49EB"/>
    <w:rsid w:val="003C5BF2"/>
    <w:rsid w:val="003D50D9"/>
    <w:rsid w:val="003E4BDA"/>
    <w:rsid w:val="003E66BD"/>
    <w:rsid w:val="003E7906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79A2"/>
    <w:rsid w:val="00440F87"/>
    <w:rsid w:val="00446A11"/>
    <w:rsid w:val="00450900"/>
    <w:rsid w:val="00462C83"/>
    <w:rsid w:val="00466253"/>
    <w:rsid w:val="0046796D"/>
    <w:rsid w:val="00476F4A"/>
    <w:rsid w:val="004847F7"/>
    <w:rsid w:val="0049054F"/>
    <w:rsid w:val="004932AF"/>
    <w:rsid w:val="00494CD9"/>
    <w:rsid w:val="0049666F"/>
    <w:rsid w:val="004A50E6"/>
    <w:rsid w:val="004A7BC2"/>
    <w:rsid w:val="004B1AAD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2413E"/>
    <w:rsid w:val="00524CCE"/>
    <w:rsid w:val="00524E24"/>
    <w:rsid w:val="00526528"/>
    <w:rsid w:val="0053655C"/>
    <w:rsid w:val="00537531"/>
    <w:rsid w:val="00537A0D"/>
    <w:rsid w:val="00537AB7"/>
    <w:rsid w:val="00537C36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11EC"/>
    <w:rsid w:val="00651DC7"/>
    <w:rsid w:val="00655794"/>
    <w:rsid w:val="00660FF2"/>
    <w:rsid w:val="006624F2"/>
    <w:rsid w:val="00674FA2"/>
    <w:rsid w:val="006769C5"/>
    <w:rsid w:val="00690D42"/>
    <w:rsid w:val="00695F99"/>
    <w:rsid w:val="006A3A8B"/>
    <w:rsid w:val="006A448E"/>
    <w:rsid w:val="006A76CC"/>
    <w:rsid w:val="006A7FED"/>
    <w:rsid w:val="006B44AE"/>
    <w:rsid w:val="006C5A27"/>
    <w:rsid w:val="006C5B4E"/>
    <w:rsid w:val="006C647F"/>
    <w:rsid w:val="006C7898"/>
    <w:rsid w:val="006C7D51"/>
    <w:rsid w:val="006D129D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6395"/>
    <w:rsid w:val="00746A68"/>
    <w:rsid w:val="0074762B"/>
    <w:rsid w:val="007508C4"/>
    <w:rsid w:val="007516F6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5F3E"/>
    <w:rsid w:val="007C6568"/>
    <w:rsid w:val="007D40B2"/>
    <w:rsid w:val="007E089C"/>
    <w:rsid w:val="007E1BCF"/>
    <w:rsid w:val="007F462F"/>
    <w:rsid w:val="0080362A"/>
    <w:rsid w:val="008037E5"/>
    <w:rsid w:val="00804B05"/>
    <w:rsid w:val="00804C3A"/>
    <w:rsid w:val="0080670A"/>
    <w:rsid w:val="008100C7"/>
    <w:rsid w:val="00825BA0"/>
    <w:rsid w:val="008300DA"/>
    <w:rsid w:val="00831265"/>
    <w:rsid w:val="008326D6"/>
    <w:rsid w:val="00834837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661"/>
    <w:rsid w:val="00913C5C"/>
    <w:rsid w:val="009151B7"/>
    <w:rsid w:val="00917013"/>
    <w:rsid w:val="00917C45"/>
    <w:rsid w:val="00921381"/>
    <w:rsid w:val="009234B0"/>
    <w:rsid w:val="0094241D"/>
    <w:rsid w:val="00943FEB"/>
    <w:rsid w:val="009531D6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A0422A"/>
    <w:rsid w:val="00A06A20"/>
    <w:rsid w:val="00A11BA5"/>
    <w:rsid w:val="00A13963"/>
    <w:rsid w:val="00A161EC"/>
    <w:rsid w:val="00A17FE9"/>
    <w:rsid w:val="00A328E4"/>
    <w:rsid w:val="00A43B40"/>
    <w:rsid w:val="00A44F80"/>
    <w:rsid w:val="00A46175"/>
    <w:rsid w:val="00A503C1"/>
    <w:rsid w:val="00A66374"/>
    <w:rsid w:val="00A721D4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0E76"/>
    <w:rsid w:val="00BC3275"/>
    <w:rsid w:val="00BC4771"/>
    <w:rsid w:val="00BC501F"/>
    <w:rsid w:val="00BC6F92"/>
    <w:rsid w:val="00BD060A"/>
    <w:rsid w:val="00BD292E"/>
    <w:rsid w:val="00BD2990"/>
    <w:rsid w:val="00BD3C21"/>
    <w:rsid w:val="00BD4878"/>
    <w:rsid w:val="00BD5514"/>
    <w:rsid w:val="00BD6162"/>
    <w:rsid w:val="00BD64E9"/>
    <w:rsid w:val="00BE02B5"/>
    <w:rsid w:val="00BF388F"/>
    <w:rsid w:val="00BF558F"/>
    <w:rsid w:val="00BF679A"/>
    <w:rsid w:val="00C03A94"/>
    <w:rsid w:val="00C17021"/>
    <w:rsid w:val="00C2088A"/>
    <w:rsid w:val="00C22F47"/>
    <w:rsid w:val="00C253EF"/>
    <w:rsid w:val="00C2697A"/>
    <w:rsid w:val="00C30C26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DE6094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A6D"/>
    <w:rsid w:val="00EB1028"/>
    <w:rsid w:val="00EB224E"/>
    <w:rsid w:val="00EB3C6D"/>
    <w:rsid w:val="00EC087C"/>
    <w:rsid w:val="00EC0C08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32A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3B77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00EDD55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sid w:val="006D129D"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rsid w:val="001943D2"/>
    <w:rPr>
      <w:rFonts w:ascii="Courier New" w:hAnsi="Courier New"/>
      <w:sz w:val="20"/>
      <w:szCs w:val="20"/>
    </w:rPr>
  </w:style>
  <w:style w:type="paragraph" w:styleId="aa">
    <w:name w:val="header"/>
    <w:basedOn w:val="a"/>
    <w:link w:val="ab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link w:val="aa"/>
    <w:uiPriority w:val="99"/>
    <w:rsid w:val="00E12562"/>
    <w:rPr>
      <w:sz w:val="24"/>
      <w:szCs w:val="24"/>
    </w:rPr>
  </w:style>
  <w:style w:type="paragraph" w:styleId="ac">
    <w:name w:val="footer"/>
    <w:basedOn w:val="a"/>
    <w:link w:val="ad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d">
    <w:name w:val="Нижний колонтитул Знак"/>
    <w:link w:val="ac"/>
    <w:uiPriority w:val="99"/>
    <w:rsid w:val="00E12562"/>
    <w:rPr>
      <w:sz w:val="24"/>
      <w:szCs w:val="24"/>
    </w:rPr>
  </w:style>
  <w:style w:type="paragraph" w:styleId="ae">
    <w:name w:val="Balloon Text"/>
    <w:basedOn w:val="a"/>
    <w:link w:val="af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0">
    <w:name w:val="Основной текст Знак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1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paragraph" w:customStyle="1" w:styleId="Default">
    <w:name w:val="Default"/>
    <w:rsid w:val="006C7898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customStyle="1" w:styleId="w">
    <w:name w:val="w"/>
    <w:basedOn w:val="a0"/>
    <w:rsid w:val="001B4838"/>
  </w:style>
  <w:style w:type="paragraph" w:customStyle="1" w:styleId="af2">
    <w:name w:val="Тест"/>
    <w:basedOn w:val="a"/>
    <w:qFormat/>
    <w:rsid w:val="00917013"/>
    <w:rPr>
      <w:sz w:val="22"/>
      <w:szCs w:val="22"/>
    </w:rPr>
  </w:style>
  <w:style w:type="paragraph" w:customStyle="1" w:styleId="af3">
    <w:name w:val="Для тестов"/>
    <w:basedOn w:val="a"/>
    <w:qFormat/>
    <w:rsid w:val="00917013"/>
    <w:rPr>
      <w:sz w:val="22"/>
      <w:szCs w:val="22"/>
    </w:rPr>
  </w:style>
  <w:style w:type="character" w:customStyle="1" w:styleId="c0">
    <w:name w:val="c0"/>
    <w:basedOn w:val="a0"/>
    <w:rsid w:val="00917013"/>
  </w:style>
  <w:style w:type="character" w:customStyle="1" w:styleId="otvet">
    <w:name w:val="otvet"/>
    <w:basedOn w:val="a0"/>
    <w:rsid w:val="004A7B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200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56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3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1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8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9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C58A63-1C8D-498E-BECA-4003B80C0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800</Words>
  <Characters>4560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5350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2014-10-20T02:54:00Z</cp:lastPrinted>
  <dcterms:created xsi:type="dcterms:W3CDTF">2021-03-15T05:10:00Z</dcterms:created>
  <dcterms:modified xsi:type="dcterms:W3CDTF">2021-03-15T05:10:00Z</dcterms:modified>
</cp:coreProperties>
</file>